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CE8F" w14:textId="733734A0" w:rsidR="00E069AA" w:rsidRPr="00E069AA" w:rsidRDefault="00E069AA" w:rsidP="00E069A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69AA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</w:t>
      </w:r>
      <w:r w:rsidRPr="00E069AA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0130FC40" wp14:editId="5EF835DC">
            <wp:extent cx="716280" cy="883920"/>
            <wp:effectExtent l="0" t="0" r="7620" b="0"/>
            <wp:docPr id="124711481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61D57" w14:textId="77777777" w:rsidR="00E069AA" w:rsidRPr="00E069AA" w:rsidRDefault="00E069AA" w:rsidP="00E069A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69AA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JUDEŢUL BRAŞOV</w:t>
      </w:r>
    </w:p>
    <w:p w14:paraId="7D206C4B" w14:textId="77777777" w:rsidR="00E069AA" w:rsidRPr="00E069AA" w:rsidRDefault="00E069AA" w:rsidP="00E069A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69AA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COMUNA AUGUSTIN</w:t>
      </w:r>
    </w:p>
    <w:p w14:paraId="5FE76358" w14:textId="77777777" w:rsidR="00E069AA" w:rsidRPr="00E069AA" w:rsidRDefault="00E069AA" w:rsidP="00E069AA">
      <w:pPr>
        <w:rPr>
          <w:rFonts w:ascii="Arial" w:hAnsi="Arial" w:cs="Arial"/>
          <w:sz w:val="24"/>
          <w:szCs w:val="24"/>
          <w:lang w:val="en-US"/>
        </w:rPr>
      </w:pPr>
      <w:r w:rsidRPr="00E069AA">
        <w:rPr>
          <w:rFonts w:ascii="Arial" w:hAnsi="Arial" w:cs="Arial"/>
          <w:sz w:val="24"/>
          <w:szCs w:val="24"/>
          <w:lang w:val="en-US"/>
        </w:rPr>
        <w:t xml:space="preserve">                     Str. Lung</w:t>
      </w:r>
      <w:r w:rsidRPr="00E069AA">
        <w:rPr>
          <w:rFonts w:ascii="Arial" w:hAnsi="Arial" w:cs="Arial"/>
          <w:sz w:val="24"/>
          <w:szCs w:val="24"/>
        </w:rPr>
        <w:t xml:space="preserve">ă nr. 238, AUGUSTIN, </w:t>
      </w:r>
      <w:proofErr w:type="spellStart"/>
      <w:r w:rsidRPr="00E069AA">
        <w:rPr>
          <w:rFonts w:ascii="Arial" w:hAnsi="Arial" w:cs="Arial"/>
          <w:sz w:val="24"/>
          <w:szCs w:val="24"/>
        </w:rPr>
        <w:t>co</w:t>
      </w:r>
      <w:proofErr w:type="spellEnd"/>
      <w:r w:rsidRPr="00E069AA">
        <w:rPr>
          <w:rFonts w:ascii="Arial" w:hAnsi="Arial" w:cs="Arial"/>
          <w:sz w:val="24"/>
          <w:szCs w:val="24"/>
          <w:lang w:val="en-US"/>
        </w:rPr>
        <w:t>d 507151, Tel/fax: 0374-279816</w:t>
      </w:r>
    </w:p>
    <w:p w14:paraId="4ADB089A" w14:textId="77777777" w:rsidR="00E069AA" w:rsidRPr="00E069AA" w:rsidRDefault="00E069AA" w:rsidP="00E069AA">
      <w:pPr>
        <w:rPr>
          <w:rFonts w:ascii="Arial" w:hAnsi="Arial" w:cs="Arial"/>
          <w:sz w:val="24"/>
          <w:szCs w:val="24"/>
          <w:lang w:val="en-US"/>
        </w:rPr>
      </w:pPr>
      <w:r w:rsidRPr="00E069AA">
        <w:rPr>
          <w:rFonts w:ascii="Arial" w:hAnsi="Arial" w:cs="Arial"/>
          <w:sz w:val="24"/>
          <w:szCs w:val="24"/>
          <w:lang w:val="en-US"/>
        </w:rPr>
        <w:t xml:space="preserve">                      www.primariaaugustin.ro,E-mail: primariaaugustin@yahoo.com</w:t>
      </w:r>
    </w:p>
    <w:p w14:paraId="4FE5C96C" w14:textId="77777777" w:rsidR="00E069AA" w:rsidRPr="00E069AA" w:rsidRDefault="00E069AA" w:rsidP="00E069AA">
      <w:pPr>
        <w:rPr>
          <w:rFonts w:ascii="Arial" w:hAnsi="Arial" w:cs="Arial"/>
          <w:sz w:val="24"/>
          <w:szCs w:val="24"/>
          <w:lang w:val="es-ES_tradnl"/>
        </w:rPr>
      </w:pPr>
      <w:r w:rsidRPr="00E069AA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</w:t>
      </w:r>
    </w:p>
    <w:p w14:paraId="3D6D0708" w14:textId="77777777" w:rsidR="00E069AA" w:rsidRPr="00E069AA" w:rsidRDefault="00E069AA" w:rsidP="00E069A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069AA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PRIMAR</w:t>
      </w:r>
    </w:p>
    <w:p w14:paraId="1AB38CBC" w14:textId="77777777" w:rsidR="00E069AA" w:rsidRPr="00E069AA" w:rsidRDefault="00E069AA" w:rsidP="00E069AA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52ABF11" w14:textId="16ED902F" w:rsidR="00E069AA" w:rsidRPr="00E069AA" w:rsidRDefault="00E069AA" w:rsidP="00E069A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069AA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DISPOZIŢIA NR.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105</w:t>
      </w:r>
      <w:r w:rsidRPr="00E069AA">
        <w:rPr>
          <w:rFonts w:ascii="Arial" w:hAnsi="Arial" w:cs="Arial"/>
          <w:b/>
          <w:bCs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="004C2232">
        <w:rPr>
          <w:rFonts w:ascii="Arial" w:hAnsi="Arial" w:cs="Arial"/>
          <w:b/>
          <w:bCs/>
          <w:sz w:val="24"/>
          <w:szCs w:val="24"/>
          <w:lang w:val="es-ES_tradnl"/>
        </w:rPr>
        <w:t>6.</w:t>
      </w:r>
      <w:r w:rsidRPr="00E069AA">
        <w:rPr>
          <w:rFonts w:ascii="Arial" w:hAnsi="Arial" w:cs="Arial"/>
          <w:b/>
          <w:bCs/>
          <w:sz w:val="24"/>
          <w:szCs w:val="24"/>
          <w:lang w:val="es-ES_tradnl"/>
        </w:rPr>
        <w:t>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E069AA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03F0E6EA" w14:textId="77777777" w:rsidR="00E069AA" w:rsidRPr="00E069AA" w:rsidRDefault="00E069AA" w:rsidP="00E069AA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BD75CAC" w14:textId="6F919D0A" w:rsidR="00E069AA" w:rsidRPr="00E069AA" w:rsidRDefault="00E069AA" w:rsidP="00E069A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069AA">
        <w:rPr>
          <w:rFonts w:ascii="Arial" w:hAnsi="Arial" w:cs="Arial"/>
          <w:sz w:val="24"/>
          <w:szCs w:val="24"/>
        </w:rPr>
        <w:t xml:space="preserve">   Privind constituirea comisiei de </w:t>
      </w:r>
      <w:r>
        <w:rPr>
          <w:rFonts w:ascii="Arial" w:hAnsi="Arial" w:cs="Arial"/>
          <w:sz w:val="24"/>
          <w:szCs w:val="24"/>
        </w:rPr>
        <w:t>recepție</w:t>
      </w:r>
      <w:r w:rsidRPr="00E069AA">
        <w:rPr>
          <w:rFonts w:ascii="Arial" w:hAnsi="Arial" w:cs="Arial"/>
          <w:sz w:val="24"/>
          <w:szCs w:val="24"/>
        </w:rPr>
        <w:t xml:space="preserve"> a </w:t>
      </w:r>
      <w:bookmarkStart w:id="0" w:name="_Hlk163659389"/>
      <w:r>
        <w:rPr>
          <w:rFonts w:ascii="Arial" w:hAnsi="Arial" w:cs="Arial"/>
          <w:sz w:val="24"/>
          <w:szCs w:val="24"/>
        </w:rPr>
        <w:t>produselor și serviciilor din cadrul proiectului</w:t>
      </w:r>
      <w:r w:rsidRPr="00E069AA">
        <w:rPr>
          <w:rFonts w:ascii="Arial" w:hAnsi="Arial" w:cs="Arial"/>
          <w:sz w:val="24"/>
          <w:szCs w:val="24"/>
        </w:rPr>
        <w:t xml:space="preserve">- </w:t>
      </w:r>
      <w:bookmarkEnd w:id="0"/>
      <w:r w:rsidRPr="00E069AA">
        <w:rPr>
          <w:rFonts w:ascii="Arial" w:hAnsi="Arial" w:cs="Arial"/>
          <w:b/>
          <w:bCs/>
          <w:sz w:val="24"/>
          <w:szCs w:val="24"/>
        </w:rPr>
        <w:t xml:space="preserve">Dotarea cu echipamente didactice a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preuniversitar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unităţilor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conexe,prin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P.N.R.R C15,,Dotarea  cu mobilier , materiale didactice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echipamente digitale a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din comuna Augustin</w:t>
      </w:r>
      <w:r w:rsidRPr="00E069AA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</w:p>
    <w:p w14:paraId="200B1F22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</w:p>
    <w:p w14:paraId="65B61D5D" w14:textId="77777777" w:rsidR="00E069AA" w:rsidRPr="00E069AA" w:rsidRDefault="00E069AA" w:rsidP="00E069AA">
      <w:pPr>
        <w:rPr>
          <w:rFonts w:ascii="Arial" w:hAnsi="Arial" w:cs="Arial"/>
          <w:b/>
          <w:sz w:val="24"/>
          <w:szCs w:val="24"/>
        </w:rPr>
      </w:pPr>
      <w:r w:rsidRPr="00E069AA">
        <w:rPr>
          <w:rFonts w:ascii="Arial" w:hAnsi="Arial" w:cs="Arial"/>
          <w:b/>
          <w:bCs/>
          <w:sz w:val="24"/>
          <w:szCs w:val="24"/>
        </w:rPr>
        <w:t>Porumb Sebastian Nicolae</w:t>
      </w:r>
      <w:r w:rsidRPr="00E069AA">
        <w:rPr>
          <w:rFonts w:ascii="Arial" w:hAnsi="Arial" w:cs="Arial"/>
          <w:b/>
          <w:sz w:val="24"/>
          <w:szCs w:val="24"/>
        </w:rPr>
        <w:t xml:space="preserve">- primarul comunei Augustin, </w:t>
      </w:r>
      <w:proofErr w:type="spellStart"/>
      <w:r w:rsidRPr="00E069AA">
        <w:rPr>
          <w:rFonts w:ascii="Arial" w:hAnsi="Arial" w:cs="Arial"/>
          <w:b/>
          <w:sz w:val="24"/>
          <w:szCs w:val="24"/>
        </w:rPr>
        <w:t>judetul</w:t>
      </w:r>
      <w:proofErr w:type="spellEnd"/>
      <w:r w:rsidRPr="00E069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69AA">
        <w:rPr>
          <w:rFonts w:ascii="Arial" w:hAnsi="Arial" w:cs="Arial"/>
          <w:b/>
          <w:sz w:val="24"/>
          <w:szCs w:val="24"/>
        </w:rPr>
        <w:t>Braşov</w:t>
      </w:r>
      <w:proofErr w:type="spellEnd"/>
      <w:r w:rsidRPr="00E069AA">
        <w:rPr>
          <w:rFonts w:ascii="Arial" w:hAnsi="Arial" w:cs="Arial"/>
          <w:b/>
          <w:sz w:val="24"/>
          <w:szCs w:val="24"/>
        </w:rPr>
        <w:t>:</w:t>
      </w:r>
    </w:p>
    <w:p w14:paraId="1691539A" w14:textId="22A6BBD3" w:rsidR="00E069AA" w:rsidRPr="00E069AA" w:rsidRDefault="00E069AA" w:rsidP="00E069AA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069AA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069AA">
        <w:rPr>
          <w:rFonts w:ascii="Arial" w:hAnsi="Arial" w:cs="Arial"/>
          <w:sz w:val="24"/>
          <w:szCs w:val="24"/>
        </w:rPr>
        <w:t>Avand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in vedere referatul nr.</w:t>
      </w:r>
      <w:r w:rsidR="004C2232">
        <w:rPr>
          <w:rFonts w:ascii="Arial" w:hAnsi="Arial" w:cs="Arial"/>
          <w:sz w:val="24"/>
          <w:szCs w:val="24"/>
        </w:rPr>
        <w:t>2638</w:t>
      </w:r>
      <w:r w:rsidRPr="00E069AA">
        <w:rPr>
          <w:rFonts w:ascii="Arial" w:hAnsi="Arial" w:cs="Arial"/>
          <w:sz w:val="24"/>
          <w:szCs w:val="24"/>
        </w:rPr>
        <w:t>/</w:t>
      </w:r>
      <w:r w:rsidR="004C2232">
        <w:rPr>
          <w:rFonts w:ascii="Arial" w:hAnsi="Arial" w:cs="Arial"/>
          <w:sz w:val="24"/>
          <w:szCs w:val="24"/>
        </w:rPr>
        <w:t>26</w:t>
      </w:r>
      <w:r w:rsidRPr="00E069AA">
        <w:rPr>
          <w:rFonts w:ascii="Arial" w:hAnsi="Arial" w:cs="Arial"/>
          <w:sz w:val="24"/>
          <w:szCs w:val="24"/>
        </w:rPr>
        <w:t>.0</w:t>
      </w:r>
      <w:r w:rsidR="004C2232">
        <w:rPr>
          <w:rFonts w:ascii="Arial" w:hAnsi="Arial" w:cs="Arial"/>
          <w:sz w:val="24"/>
          <w:szCs w:val="24"/>
        </w:rPr>
        <w:t>8</w:t>
      </w:r>
      <w:r w:rsidRPr="00E069AA">
        <w:rPr>
          <w:rFonts w:ascii="Arial" w:hAnsi="Arial" w:cs="Arial"/>
          <w:sz w:val="24"/>
          <w:szCs w:val="24"/>
        </w:rPr>
        <w:t xml:space="preserve">.2024 a domnului Primar al comunei Augustin, privind necesitatea numirii </w:t>
      </w:r>
      <w:r w:rsidR="004C2232" w:rsidRPr="00E069AA">
        <w:rPr>
          <w:rFonts w:ascii="Arial" w:hAnsi="Arial" w:cs="Arial"/>
          <w:sz w:val="24"/>
          <w:szCs w:val="24"/>
        </w:rPr>
        <w:t xml:space="preserve">comisiei de </w:t>
      </w:r>
      <w:r w:rsidR="004C2232">
        <w:rPr>
          <w:rFonts w:ascii="Arial" w:hAnsi="Arial" w:cs="Arial"/>
          <w:sz w:val="24"/>
          <w:szCs w:val="24"/>
        </w:rPr>
        <w:t>recepție</w:t>
      </w:r>
      <w:r w:rsidR="004C2232" w:rsidRPr="00E069AA">
        <w:rPr>
          <w:rFonts w:ascii="Arial" w:hAnsi="Arial" w:cs="Arial"/>
          <w:sz w:val="24"/>
          <w:szCs w:val="24"/>
        </w:rPr>
        <w:t xml:space="preserve"> a </w:t>
      </w:r>
      <w:r w:rsidR="004C2232">
        <w:rPr>
          <w:rFonts w:ascii="Arial" w:hAnsi="Arial" w:cs="Arial"/>
          <w:sz w:val="24"/>
          <w:szCs w:val="24"/>
        </w:rPr>
        <w:t>produselor și serviciilor din cadrul proiectului</w:t>
      </w:r>
      <w:r w:rsidRPr="00E069AA">
        <w:rPr>
          <w:rFonts w:ascii="Arial" w:hAnsi="Arial" w:cs="Arial"/>
          <w:sz w:val="24"/>
          <w:szCs w:val="24"/>
        </w:rPr>
        <w:t xml:space="preserve">: - </w:t>
      </w:r>
      <w:r w:rsidRPr="00E069AA">
        <w:rPr>
          <w:rFonts w:ascii="Arial" w:hAnsi="Arial" w:cs="Arial"/>
          <w:b/>
          <w:bCs/>
          <w:sz w:val="24"/>
          <w:szCs w:val="24"/>
        </w:rPr>
        <w:t xml:space="preserve">Dotarea cu echipamente didactice a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preuniversitar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unităţilor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conexe,prin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P.N.R.R C15,,Dotarea  cu mobilier , materiale didactice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echipamente digitale a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din comuna Augustin</w:t>
      </w:r>
      <w:r w:rsidRPr="00E069AA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</w:p>
    <w:p w14:paraId="6040F41D" w14:textId="77777777" w:rsidR="00E069AA" w:rsidRPr="003D4CE5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sz w:val="24"/>
          <w:szCs w:val="24"/>
        </w:rPr>
        <w:t xml:space="preserve">    În conformitate cu prevederile Legii nr. 98/2016 privind achizițiile publice - actualizată, a art. 126, art. 127, art. 128 din H.G. Nr. 395/2016 - pentru aprobarea Normelor metodologice de aplicare a prevederilor referitoare la atribuirea contractului de achiziție publică /acordului-cadru din Legea Nr. 98/2016 privind </w:t>
      </w:r>
      <w:proofErr w:type="spellStart"/>
      <w:r w:rsidRPr="00E069AA">
        <w:rPr>
          <w:rFonts w:ascii="Arial" w:hAnsi="Arial" w:cs="Arial"/>
          <w:sz w:val="24"/>
          <w:szCs w:val="24"/>
        </w:rPr>
        <w:t>achizitiile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publice, cu modificările </w:t>
      </w:r>
      <w:proofErr w:type="spellStart"/>
      <w:r w:rsidRPr="00E069AA">
        <w:rPr>
          <w:rFonts w:ascii="Arial" w:hAnsi="Arial" w:cs="Arial"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completările ulterioare, a Legii nr. 273/2006- privind finanțele publice, cu modificările </w:t>
      </w:r>
      <w:proofErr w:type="spellStart"/>
      <w:r w:rsidRPr="00E069AA">
        <w:rPr>
          <w:rFonts w:ascii="Arial" w:hAnsi="Arial" w:cs="Arial"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completările ulterioare,</w:t>
      </w:r>
    </w:p>
    <w:p w14:paraId="62265AA3" w14:textId="50D60494" w:rsidR="003D4CE5" w:rsidRPr="003D4CE5" w:rsidRDefault="003D4CE5" w:rsidP="003D4CE5">
      <w:pPr>
        <w:rPr>
          <w:rFonts w:ascii="Arial" w:hAnsi="Arial" w:cs="Arial"/>
          <w:b/>
          <w:bCs/>
          <w:sz w:val="24"/>
          <w:szCs w:val="24"/>
        </w:rPr>
      </w:pPr>
      <w:r w:rsidRPr="003D4CE5">
        <w:rPr>
          <w:rFonts w:ascii="Arial" w:hAnsi="Arial" w:cs="Arial"/>
          <w:b/>
          <w:bCs/>
          <w:sz w:val="24"/>
          <w:szCs w:val="24"/>
          <w:lang w:eastAsia="ro-RO"/>
        </w:rPr>
        <w:t>În temeiul</w:t>
      </w:r>
      <w:r>
        <w:rPr>
          <w:rFonts w:ascii="Arial" w:hAnsi="Arial" w:cs="Arial"/>
          <w:b/>
          <w:bCs/>
          <w:sz w:val="24"/>
          <w:szCs w:val="24"/>
          <w:lang w:eastAsia="ro-RO"/>
        </w:rPr>
        <w:t>:</w:t>
      </w:r>
      <w:r w:rsidRPr="003D4CE5">
        <w:rPr>
          <w:rFonts w:ascii="Arial" w:hAnsi="Arial" w:cs="Arial"/>
          <w:sz w:val="24"/>
          <w:szCs w:val="24"/>
          <w:lang w:eastAsia="ro-RO"/>
        </w:rPr>
        <w:t xml:space="preserve"> dispozițiilor </w:t>
      </w:r>
      <w:r w:rsidRPr="003D4CE5">
        <w:rPr>
          <w:rFonts w:ascii="Arial" w:hAnsi="Arial" w:cs="Arial"/>
          <w:sz w:val="24"/>
          <w:szCs w:val="24"/>
        </w:rPr>
        <w:t>art. 198,art. 199  din O.U.G. nr. 57/2019 privind Codul administrativ,</w:t>
      </w:r>
      <w:r w:rsidRPr="003D4C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069AA">
        <w:rPr>
          <w:rFonts w:ascii="Arial" w:hAnsi="Arial" w:cs="Arial"/>
          <w:b/>
          <w:bCs/>
          <w:sz w:val="24"/>
          <w:szCs w:val="24"/>
        </w:rPr>
        <w:t>Primarul comunei Augustin</w:t>
      </w:r>
      <w:r w:rsidRPr="003D4CE5">
        <w:rPr>
          <w:rFonts w:ascii="Arial" w:hAnsi="Arial" w:cs="Arial"/>
          <w:sz w:val="24"/>
          <w:szCs w:val="24"/>
        </w:rPr>
        <w:t xml:space="preserve"> </w:t>
      </w:r>
      <w:r w:rsidRPr="003D4CE5">
        <w:rPr>
          <w:rFonts w:ascii="Arial" w:hAnsi="Arial" w:cs="Arial"/>
          <w:b/>
          <w:sz w:val="24"/>
          <w:szCs w:val="24"/>
        </w:rPr>
        <w:t>emite prezenta</w:t>
      </w:r>
      <w:r w:rsidRPr="003D4CE5">
        <w:rPr>
          <w:rFonts w:ascii="Arial" w:hAnsi="Arial" w:cs="Arial"/>
          <w:sz w:val="24"/>
          <w:szCs w:val="24"/>
        </w:rPr>
        <w:t>:</w:t>
      </w:r>
    </w:p>
    <w:p w14:paraId="2053DBF5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</w:p>
    <w:p w14:paraId="4C29FC7A" w14:textId="7F7D0D6F" w:rsidR="00E069AA" w:rsidRPr="00E069AA" w:rsidRDefault="00E069AA" w:rsidP="00E069AA">
      <w:pPr>
        <w:rPr>
          <w:rFonts w:ascii="Arial" w:hAnsi="Arial" w:cs="Arial"/>
          <w:b/>
          <w:sz w:val="24"/>
          <w:szCs w:val="24"/>
        </w:rPr>
      </w:pPr>
      <w:r w:rsidRPr="00E069AA">
        <w:rPr>
          <w:rFonts w:ascii="Arial" w:hAnsi="Arial" w:cs="Arial"/>
          <w:b/>
          <w:sz w:val="24"/>
          <w:szCs w:val="24"/>
        </w:rPr>
        <w:t xml:space="preserve">                                                        D</w:t>
      </w:r>
      <w:r w:rsidR="003D4CE5">
        <w:rPr>
          <w:rFonts w:ascii="Arial" w:hAnsi="Arial" w:cs="Arial"/>
          <w:b/>
          <w:sz w:val="24"/>
          <w:szCs w:val="24"/>
        </w:rPr>
        <w:t>ISPOZIŢIE</w:t>
      </w:r>
      <w:r w:rsidRPr="00E069AA">
        <w:rPr>
          <w:rFonts w:ascii="Arial" w:hAnsi="Arial" w:cs="Arial"/>
          <w:b/>
          <w:sz w:val="24"/>
          <w:szCs w:val="24"/>
        </w:rPr>
        <w:t>:</w:t>
      </w:r>
    </w:p>
    <w:p w14:paraId="01C7B030" w14:textId="77777777" w:rsidR="00E069AA" w:rsidRPr="00E069AA" w:rsidRDefault="00E069AA" w:rsidP="00E069AA">
      <w:pPr>
        <w:rPr>
          <w:rFonts w:ascii="Arial" w:hAnsi="Arial" w:cs="Arial"/>
          <w:b/>
          <w:sz w:val="24"/>
          <w:szCs w:val="24"/>
        </w:rPr>
      </w:pPr>
    </w:p>
    <w:p w14:paraId="64BEC913" w14:textId="6846CB5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b/>
          <w:sz w:val="24"/>
          <w:szCs w:val="24"/>
        </w:rPr>
        <w:t>Art. 1</w:t>
      </w:r>
      <w:r w:rsidRPr="00E069AA">
        <w:rPr>
          <w:rFonts w:ascii="Arial" w:hAnsi="Arial" w:cs="Arial"/>
          <w:sz w:val="24"/>
          <w:szCs w:val="24"/>
        </w:rPr>
        <w:t xml:space="preserve">.- Se </w:t>
      </w:r>
      <w:proofErr w:type="spellStart"/>
      <w:r w:rsidRPr="00E069AA">
        <w:rPr>
          <w:rFonts w:ascii="Arial" w:hAnsi="Arial" w:cs="Arial"/>
          <w:sz w:val="24"/>
          <w:szCs w:val="24"/>
        </w:rPr>
        <w:t>numeşte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</w:t>
      </w:r>
      <w:r w:rsidR="004C2232" w:rsidRPr="00E069AA">
        <w:rPr>
          <w:rFonts w:ascii="Arial" w:hAnsi="Arial" w:cs="Arial"/>
          <w:sz w:val="24"/>
          <w:szCs w:val="24"/>
        </w:rPr>
        <w:t>comisi</w:t>
      </w:r>
      <w:r w:rsidR="004C2232">
        <w:rPr>
          <w:rFonts w:ascii="Arial" w:hAnsi="Arial" w:cs="Arial"/>
          <w:sz w:val="24"/>
          <w:szCs w:val="24"/>
        </w:rPr>
        <w:t>a</w:t>
      </w:r>
      <w:r w:rsidR="004C2232" w:rsidRPr="00E069AA">
        <w:rPr>
          <w:rFonts w:ascii="Arial" w:hAnsi="Arial" w:cs="Arial"/>
          <w:sz w:val="24"/>
          <w:szCs w:val="24"/>
        </w:rPr>
        <w:t xml:space="preserve"> de </w:t>
      </w:r>
      <w:r w:rsidR="004C2232">
        <w:rPr>
          <w:rFonts w:ascii="Arial" w:hAnsi="Arial" w:cs="Arial"/>
          <w:sz w:val="24"/>
          <w:szCs w:val="24"/>
        </w:rPr>
        <w:t>recepție</w:t>
      </w:r>
      <w:r w:rsidR="004C2232" w:rsidRPr="00E069AA">
        <w:rPr>
          <w:rFonts w:ascii="Arial" w:hAnsi="Arial" w:cs="Arial"/>
          <w:sz w:val="24"/>
          <w:szCs w:val="24"/>
        </w:rPr>
        <w:t xml:space="preserve"> a </w:t>
      </w:r>
      <w:r w:rsidR="004C2232">
        <w:rPr>
          <w:rFonts w:ascii="Arial" w:hAnsi="Arial" w:cs="Arial"/>
          <w:sz w:val="24"/>
          <w:szCs w:val="24"/>
        </w:rPr>
        <w:t>produselor și serviciilor din cadrul proiectului</w:t>
      </w:r>
      <w:r w:rsidR="004C2232" w:rsidRPr="00E069AA">
        <w:rPr>
          <w:rFonts w:ascii="Arial" w:hAnsi="Arial" w:cs="Arial"/>
          <w:sz w:val="24"/>
          <w:szCs w:val="24"/>
        </w:rPr>
        <w:t xml:space="preserve"> </w:t>
      </w:r>
      <w:r w:rsidRPr="00E069AA">
        <w:rPr>
          <w:rFonts w:ascii="Arial" w:hAnsi="Arial" w:cs="Arial"/>
          <w:sz w:val="24"/>
          <w:szCs w:val="24"/>
        </w:rPr>
        <w:t xml:space="preserve">- </w:t>
      </w:r>
      <w:r w:rsidRPr="00E069AA">
        <w:rPr>
          <w:rFonts w:ascii="Arial" w:hAnsi="Arial" w:cs="Arial"/>
          <w:b/>
          <w:bCs/>
          <w:sz w:val="24"/>
          <w:szCs w:val="24"/>
        </w:rPr>
        <w:t xml:space="preserve">Dotarea cu echipamente didactice a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preuniversitar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unităţilor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conexe,prin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P.N.R.R C15,,Dotarea  cu mobilier , materiale didactice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echipamente digitale a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unităţiilor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din comuna Augustin</w:t>
      </w:r>
      <w:r w:rsidRPr="00E069AA">
        <w:rPr>
          <w:rFonts w:ascii="Arial" w:hAnsi="Arial" w:cs="Arial"/>
          <w:b/>
          <w:bCs/>
          <w:sz w:val="24"/>
          <w:szCs w:val="24"/>
          <w:lang w:val="es-ES_tradnl"/>
        </w:rPr>
        <w:t>”</w:t>
      </w:r>
      <w:r w:rsidRPr="00E069AA">
        <w:rPr>
          <w:rFonts w:ascii="Arial" w:hAnsi="Arial" w:cs="Arial"/>
          <w:sz w:val="24"/>
          <w:szCs w:val="24"/>
        </w:rPr>
        <w:t xml:space="preserve">, în următoarea componență: </w:t>
      </w:r>
    </w:p>
    <w:p w14:paraId="0634BB1F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proofErr w:type="spellStart"/>
      <w:r w:rsidRPr="00E069AA">
        <w:rPr>
          <w:rFonts w:ascii="Arial" w:hAnsi="Arial" w:cs="Arial"/>
          <w:sz w:val="24"/>
          <w:szCs w:val="24"/>
        </w:rPr>
        <w:t>Preşedinte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cu drept de vot:</w:t>
      </w:r>
    </w:p>
    <w:p w14:paraId="2FFB36E1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Denes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Emese</w:t>
      </w:r>
      <w:r w:rsidRPr="00E069AA">
        <w:rPr>
          <w:rFonts w:ascii="Arial" w:hAnsi="Arial" w:cs="Arial"/>
          <w:sz w:val="24"/>
          <w:szCs w:val="24"/>
        </w:rPr>
        <w:t xml:space="preserve"> , Consilier superior ( Funcționar public)</w:t>
      </w:r>
    </w:p>
    <w:p w14:paraId="53752C6E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sz w:val="24"/>
          <w:szCs w:val="24"/>
        </w:rPr>
        <w:t xml:space="preserve">Membrii: </w:t>
      </w:r>
    </w:p>
    <w:p w14:paraId="513657DE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Szasz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Levente</w:t>
      </w:r>
      <w:r w:rsidRPr="00E069AA">
        <w:rPr>
          <w:rFonts w:ascii="Arial" w:hAnsi="Arial" w:cs="Arial"/>
          <w:sz w:val="24"/>
          <w:szCs w:val="24"/>
        </w:rPr>
        <w:t xml:space="preserve"> , Consilier superior( Funcționar public)</w:t>
      </w:r>
    </w:p>
    <w:p w14:paraId="2CD5CCAC" w14:textId="02F629D5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K</w:t>
      </w:r>
      <w:r w:rsidR="00FB604B">
        <w:rPr>
          <w:rFonts w:ascii="Arial" w:hAnsi="Arial" w:cs="Arial"/>
          <w:b/>
          <w:bCs/>
          <w:sz w:val="24"/>
          <w:szCs w:val="24"/>
        </w:rPr>
        <w:t>i</w:t>
      </w:r>
      <w:r w:rsidRPr="00E069AA">
        <w:rPr>
          <w:rFonts w:ascii="Arial" w:hAnsi="Arial" w:cs="Arial"/>
          <w:b/>
          <w:bCs/>
          <w:sz w:val="24"/>
          <w:szCs w:val="24"/>
        </w:rPr>
        <w:t>sgyorgy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Beata</w:t>
      </w:r>
      <w:r w:rsidRPr="00E069AA">
        <w:rPr>
          <w:rFonts w:ascii="Arial" w:hAnsi="Arial" w:cs="Arial"/>
          <w:sz w:val="24"/>
          <w:szCs w:val="24"/>
        </w:rPr>
        <w:t xml:space="preserve"> , Consilier compartiment asistență socială</w:t>
      </w:r>
    </w:p>
    <w:p w14:paraId="399AB6F3" w14:textId="1700AD90" w:rsid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b/>
          <w:sz w:val="24"/>
          <w:szCs w:val="24"/>
        </w:rPr>
        <w:t>Art.</w:t>
      </w:r>
      <w:r w:rsidR="004C2232">
        <w:rPr>
          <w:rFonts w:ascii="Arial" w:hAnsi="Arial" w:cs="Arial"/>
          <w:b/>
          <w:sz w:val="24"/>
          <w:szCs w:val="24"/>
        </w:rPr>
        <w:t>2</w:t>
      </w:r>
      <w:r w:rsidRPr="00E069AA">
        <w:rPr>
          <w:rFonts w:ascii="Arial" w:hAnsi="Arial" w:cs="Arial"/>
          <w:sz w:val="24"/>
          <w:szCs w:val="24"/>
        </w:rPr>
        <w:t xml:space="preserve">. - (1) Se numesc ca membrii de rezervă pentru membrii comisiei de evaluare următorii: </w:t>
      </w:r>
    </w:p>
    <w:p w14:paraId="1B60A94B" w14:textId="72780AA3" w:rsidR="003D4CE5" w:rsidRDefault="003D4CE5" w:rsidP="00E069AA">
      <w:pPr>
        <w:rPr>
          <w:rFonts w:ascii="Arial" w:hAnsi="Arial" w:cs="Arial"/>
          <w:sz w:val="24"/>
          <w:szCs w:val="24"/>
        </w:rPr>
      </w:pPr>
      <w:proofErr w:type="spellStart"/>
      <w:r w:rsidRPr="00E069AA">
        <w:rPr>
          <w:rFonts w:ascii="Arial" w:hAnsi="Arial" w:cs="Arial"/>
          <w:sz w:val="24"/>
          <w:szCs w:val="24"/>
        </w:rPr>
        <w:t>Preşedinte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cu drept de vot:</w:t>
      </w:r>
    </w:p>
    <w:p w14:paraId="5AEA0723" w14:textId="77777777" w:rsidR="003D4CE5" w:rsidRPr="00E069AA" w:rsidRDefault="003D4CE5" w:rsidP="003D4CE5">
      <w:pPr>
        <w:rPr>
          <w:rFonts w:ascii="Arial" w:hAnsi="Arial" w:cs="Arial"/>
          <w:sz w:val="24"/>
          <w:szCs w:val="24"/>
        </w:rPr>
      </w:pPr>
      <w:proofErr w:type="spellStart"/>
      <w:r w:rsidRPr="00E069AA">
        <w:rPr>
          <w:rFonts w:ascii="Arial" w:hAnsi="Arial" w:cs="Arial"/>
          <w:b/>
          <w:bCs/>
          <w:sz w:val="24"/>
          <w:szCs w:val="24"/>
        </w:rPr>
        <w:t>Aniţa</w:t>
      </w:r>
      <w:proofErr w:type="spellEnd"/>
      <w:r w:rsidRPr="00E069AA">
        <w:rPr>
          <w:rFonts w:ascii="Arial" w:hAnsi="Arial" w:cs="Arial"/>
          <w:b/>
          <w:bCs/>
          <w:sz w:val="24"/>
          <w:szCs w:val="24"/>
        </w:rPr>
        <w:t xml:space="preserve"> Denisa-Valentina</w:t>
      </w:r>
      <w:r w:rsidRPr="00E069AA">
        <w:rPr>
          <w:rFonts w:ascii="Arial" w:hAnsi="Arial" w:cs="Arial"/>
          <w:sz w:val="24"/>
          <w:szCs w:val="24"/>
        </w:rPr>
        <w:t xml:space="preserve">  , Șef serviciu S.V.S.U</w:t>
      </w:r>
    </w:p>
    <w:p w14:paraId="145977C6" w14:textId="45C46DD8" w:rsidR="003D4CE5" w:rsidRPr="00E069AA" w:rsidRDefault="003D4CE5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sz w:val="24"/>
          <w:szCs w:val="24"/>
        </w:rPr>
        <w:t xml:space="preserve">Membrii: </w:t>
      </w:r>
    </w:p>
    <w:p w14:paraId="7F696735" w14:textId="32782B38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b/>
          <w:bCs/>
          <w:sz w:val="24"/>
          <w:szCs w:val="24"/>
        </w:rPr>
        <w:t>Susan Ruxan</w:t>
      </w:r>
      <w:r w:rsidR="00FB604B">
        <w:rPr>
          <w:rFonts w:ascii="Arial" w:hAnsi="Arial" w:cs="Arial"/>
          <w:b/>
          <w:bCs/>
          <w:sz w:val="24"/>
          <w:szCs w:val="24"/>
        </w:rPr>
        <w:t>dr</w:t>
      </w:r>
      <w:r w:rsidRPr="00E069AA">
        <w:rPr>
          <w:rFonts w:ascii="Arial" w:hAnsi="Arial" w:cs="Arial"/>
          <w:b/>
          <w:bCs/>
          <w:sz w:val="24"/>
          <w:szCs w:val="24"/>
        </w:rPr>
        <w:t>a Maria</w:t>
      </w:r>
      <w:r w:rsidRPr="00E069AA">
        <w:rPr>
          <w:rFonts w:ascii="Arial" w:hAnsi="Arial" w:cs="Arial"/>
          <w:sz w:val="24"/>
          <w:szCs w:val="24"/>
        </w:rPr>
        <w:t>, Referent ( Funcționar public)</w:t>
      </w:r>
    </w:p>
    <w:p w14:paraId="4218DD25" w14:textId="7CEA4EAB" w:rsidR="00E069AA" w:rsidRPr="00E069AA" w:rsidRDefault="003D4CE5" w:rsidP="00E069A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Cocoraş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Doina</w:t>
      </w:r>
      <w:r w:rsidR="00E069AA" w:rsidRPr="00E069AA">
        <w:rPr>
          <w:rFonts w:ascii="Arial" w:hAnsi="Arial" w:cs="Arial"/>
          <w:sz w:val="24"/>
          <w:szCs w:val="24"/>
        </w:rPr>
        <w:t xml:space="preserve">  , </w:t>
      </w:r>
      <w:r>
        <w:rPr>
          <w:rFonts w:ascii="Arial" w:hAnsi="Arial" w:cs="Arial"/>
          <w:sz w:val="24"/>
          <w:szCs w:val="24"/>
        </w:rPr>
        <w:t>Mediator sanitar</w:t>
      </w:r>
    </w:p>
    <w:p w14:paraId="4EE8A3B7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sz w:val="24"/>
          <w:szCs w:val="24"/>
        </w:rPr>
        <w:t>(2) Înlocuirea unui membru al comisiei de evaluare cu un membru de rezervă se poate realiza numai dacă persoana care urmează să fie înlocuită nu are posibilitatea, din motive obiective, de a-</w:t>
      </w:r>
      <w:proofErr w:type="spellStart"/>
      <w:r w:rsidRPr="00E069AA">
        <w:rPr>
          <w:rFonts w:ascii="Arial" w:hAnsi="Arial" w:cs="Arial"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îndeplini </w:t>
      </w:r>
      <w:proofErr w:type="spellStart"/>
      <w:r w:rsidRPr="00E069AA">
        <w:rPr>
          <w:rFonts w:ascii="Arial" w:hAnsi="Arial" w:cs="Arial"/>
          <w:sz w:val="24"/>
          <w:szCs w:val="24"/>
        </w:rPr>
        <w:t>atributiile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care rezultă din calitatea de membru al comisiei de evaluare;</w:t>
      </w:r>
    </w:p>
    <w:p w14:paraId="4DDD8410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sz w:val="24"/>
          <w:szCs w:val="24"/>
        </w:rPr>
        <w:t xml:space="preserve">(3) În cazul aplicării înlocuirii, calitatea de membru al comisiei de evaluare este preluată de către membrul de rezervă, care </w:t>
      </w:r>
      <w:proofErr w:type="spellStart"/>
      <w:r w:rsidRPr="00E069AA">
        <w:rPr>
          <w:rFonts w:ascii="Arial" w:hAnsi="Arial" w:cs="Arial"/>
          <w:sz w:val="24"/>
          <w:szCs w:val="24"/>
        </w:rPr>
        <w:t>îşi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va exercita atribuțiile corespunzătoare până la finalizarea proceduri de atribuire.</w:t>
      </w:r>
    </w:p>
    <w:p w14:paraId="462038D2" w14:textId="781DB016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b/>
          <w:sz w:val="24"/>
          <w:szCs w:val="24"/>
        </w:rPr>
        <w:t>Art. 4.</w:t>
      </w:r>
      <w:r w:rsidRPr="00E069AA">
        <w:rPr>
          <w:rFonts w:ascii="Arial" w:hAnsi="Arial" w:cs="Arial"/>
          <w:sz w:val="24"/>
          <w:szCs w:val="24"/>
        </w:rPr>
        <w:t xml:space="preserve"> (1) Comisia de </w:t>
      </w:r>
      <w:proofErr w:type="spellStart"/>
      <w:r w:rsidR="003D4CE5">
        <w:rPr>
          <w:rFonts w:ascii="Arial" w:hAnsi="Arial" w:cs="Arial"/>
          <w:sz w:val="24"/>
          <w:szCs w:val="24"/>
        </w:rPr>
        <w:t>recepţie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9AA">
        <w:rPr>
          <w:rFonts w:ascii="Arial" w:hAnsi="Arial" w:cs="Arial"/>
          <w:sz w:val="24"/>
          <w:szCs w:val="24"/>
        </w:rPr>
        <w:t>îşi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va desfășura activitatea cu respectarea dispozițiilor legale în vigoare a Legii Nr. 98/2016 privind achizițiile publice, cu modificările </w:t>
      </w:r>
      <w:proofErr w:type="spellStart"/>
      <w:r w:rsidRPr="00E069AA">
        <w:rPr>
          <w:rFonts w:ascii="Arial" w:hAnsi="Arial" w:cs="Arial"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completările ulterioare, a H.G.395/2016 - pentru aprobarea Normelor metodologice de aplicare a Legii Nr. 98/2016 privind achizițiile publice, cu modificările </w:t>
      </w:r>
      <w:proofErr w:type="spellStart"/>
      <w:r w:rsidRPr="00E069AA">
        <w:rPr>
          <w:rFonts w:ascii="Arial" w:hAnsi="Arial" w:cs="Arial"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completările ulterioare, </w:t>
      </w:r>
      <w:proofErr w:type="spellStart"/>
      <w:r w:rsidRPr="00E069AA">
        <w:rPr>
          <w:rFonts w:ascii="Arial" w:hAnsi="Arial" w:cs="Arial"/>
          <w:sz w:val="24"/>
          <w:szCs w:val="24"/>
        </w:rPr>
        <w:t>raspunzand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pentru activitatea </w:t>
      </w:r>
      <w:proofErr w:type="spellStart"/>
      <w:r w:rsidRPr="00E069AA">
        <w:rPr>
          <w:rFonts w:ascii="Arial" w:hAnsi="Arial" w:cs="Arial"/>
          <w:sz w:val="24"/>
          <w:szCs w:val="24"/>
        </w:rPr>
        <w:t>desfasurata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, precum si de respectarea principiilor si </w:t>
      </w:r>
      <w:proofErr w:type="spellStart"/>
      <w:r w:rsidRPr="00E069AA">
        <w:rPr>
          <w:rFonts w:ascii="Arial" w:hAnsi="Arial" w:cs="Arial"/>
          <w:sz w:val="24"/>
          <w:szCs w:val="24"/>
        </w:rPr>
        <w:t>conditiile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legale in domeniul </w:t>
      </w:r>
      <w:proofErr w:type="spellStart"/>
      <w:r w:rsidRPr="00E069AA">
        <w:rPr>
          <w:rFonts w:ascii="Arial" w:hAnsi="Arial" w:cs="Arial"/>
          <w:sz w:val="24"/>
          <w:szCs w:val="24"/>
        </w:rPr>
        <w:t>achizitiilor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publice.</w:t>
      </w:r>
    </w:p>
    <w:p w14:paraId="3F0B7370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b/>
          <w:sz w:val="24"/>
          <w:szCs w:val="24"/>
        </w:rPr>
        <w:t>Art. 5.</w:t>
      </w:r>
      <w:r w:rsidRPr="00E069AA">
        <w:rPr>
          <w:rFonts w:ascii="Arial" w:hAnsi="Arial" w:cs="Arial"/>
          <w:sz w:val="24"/>
          <w:szCs w:val="24"/>
        </w:rPr>
        <w:t xml:space="preserve"> - Prezenta dispoziție se poate ataca potrivit prevederilor Legii nr. 554/2004 a contenciosului administrativ, cu </w:t>
      </w:r>
      <w:proofErr w:type="spellStart"/>
      <w:r w:rsidRPr="00E069AA">
        <w:rPr>
          <w:rFonts w:ascii="Arial" w:hAnsi="Arial" w:cs="Arial"/>
          <w:sz w:val="24"/>
          <w:szCs w:val="24"/>
        </w:rPr>
        <w:t>modificarile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9AA">
        <w:rPr>
          <w:rFonts w:ascii="Arial" w:hAnsi="Arial" w:cs="Arial"/>
          <w:sz w:val="24"/>
          <w:szCs w:val="24"/>
        </w:rPr>
        <w:t>şi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9AA">
        <w:rPr>
          <w:rFonts w:ascii="Arial" w:hAnsi="Arial" w:cs="Arial"/>
          <w:sz w:val="24"/>
          <w:szCs w:val="24"/>
        </w:rPr>
        <w:t>completarile</w:t>
      </w:r>
      <w:proofErr w:type="spellEnd"/>
      <w:r w:rsidRPr="00E069AA">
        <w:rPr>
          <w:rFonts w:ascii="Arial" w:hAnsi="Arial" w:cs="Arial"/>
          <w:sz w:val="24"/>
          <w:szCs w:val="24"/>
        </w:rPr>
        <w:t xml:space="preserve"> ulterioare. </w:t>
      </w:r>
    </w:p>
    <w:p w14:paraId="35586448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</w:p>
    <w:p w14:paraId="1B0BFAC5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sz w:val="24"/>
          <w:szCs w:val="24"/>
        </w:rPr>
        <w:t>Primar,                                                                                  Secretar general comună,</w:t>
      </w:r>
    </w:p>
    <w:p w14:paraId="35A01E86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  <w:r w:rsidRPr="00E069AA">
        <w:rPr>
          <w:rFonts w:ascii="Arial" w:hAnsi="Arial" w:cs="Arial"/>
          <w:b/>
          <w:sz w:val="24"/>
          <w:szCs w:val="24"/>
        </w:rPr>
        <w:t>Porumb Sebastian Nicolae                                                Garcea Gheorghe Mircea</w:t>
      </w:r>
    </w:p>
    <w:p w14:paraId="5ABFD50B" w14:textId="77777777" w:rsidR="00E069AA" w:rsidRPr="00E069AA" w:rsidRDefault="00E069AA" w:rsidP="00E069AA">
      <w:pPr>
        <w:rPr>
          <w:rFonts w:ascii="Arial" w:hAnsi="Arial" w:cs="Arial"/>
          <w:sz w:val="24"/>
          <w:szCs w:val="24"/>
        </w:rPr>
      </w:pPr>
    </w:p>
    <w:p w14:paraId="5C217A2C" w14:textId="77777777" w:rsidR="00E069AA" w:rsidRPr="00E069AA" w:rsidRDefault="00E069AA">
      <w:pPr>
        <w:rPr>
          <w:rFonts w:ascii="Arial" w:hAnsi="Arial" w:cs="Arial"/>
          <w:sz w:val="24"/>
          <w:szCs w:val="24"/>
        </w:rPr>
      </w:pPr>
    </w:p>
    <w:sectPr w:rsidR="00E069AA" w:rsidRPr="00E0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AA"/>
    <w:rsid w:val="003D4CE5"/>
    <w:rsid w:val="004C2232"/>
    <w:rsid w:val="00677502"/>
    <w:rsid w:val="00871D28"/>
    <w:rsid w:val="00960D99"/>
    <w:rsid w:val="00E069AA"/>
    <w:rsid w:val="00EE587D"/>
    <w:rsid w:val="00F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6CDF"/>
  <w15:chartTrackingRefBased/>
  <w15:docId w15:val="{CEFD3760-0F1A-49F2-B83F-EF1AEA38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2024-08-27T11:48:00Z</cp:lastPrinted>
  <dcterms:created xsi:type="dcterms:W3CDTF">2024-08-26T11:29:00Z</dcterms:created>
  <dcterms:modified xsi:type="dcterms:W3CDTF">2024-08-27T11:48:00Z</dcterms:modified>
</cp:coreProperties>
</file>